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6D" w:rsidRDefault="00FA696D" w:rsidP="00FA696D">
      <w:pPr>
        <w:shd w:val="clear" w:color="auto" w:fill="FFFFFF"/>
        <w:jc w:val="center"/>
        <w:rPr>
          <w:b/>
          <w:bCs/>
          <w:iCs/>
          <w:sz w:val="26"/>
          <w:szCs w:val="26"/>
        </w:rPr>
      </w:pPr>
      <w:r w:rsidRPr="00750C2B">
        <w:rPr>
          <w:rFonts w:ascii="Verdana" w:hAnsi="Verdana"/>
          <w:b/>
          <w:bCs/>
          <w:iCs/>
          <w:sz w:val="26"/>
          <w:szCs w:val="26"/>
        </w:rPr>
        <w:t>МЫ МОЖЕМ ОСТАНОВИТЬ НАРКОМАНИЮ</w:t>
      </w:r>
      <w:r>
        <w:rPr>
          <w:b/>
          <w:bCs/>
          <w:iCs/>
          <w:sz w:val="26"/>
          <w:szCs w:val="26"/>
        </w:rPr>
        <w:t>!</w:t>
      </w:r>
    </w:p>
    <w:p w:rsidR="00FA696D" w:rsidRPr="00CE32C7" w:rsidRDefault="00FA696D" w:rsidP="00FA696D">
      <w:pPr>
        <w:shd w:val="clear" w:color="auto" w:fill="FFFFFF"/>
        <w:jc w:val="center"/>
        <w:rPr>
          <w:rFonts w:ascii="Arial Narrow" w:hAnsi="Arial Narrow"/>
          <w:bCs/>
          <w:iCs/>
          <w:sz w:val="26"/>
          <w:szCs w:val="26"/>
        </w:rPr>
      </w:pPr>
      <w:r w:rsidRPr="00CE32C7">
        <w:rPr>
          <w:rFonts w:ascii="Arial Narrow" w:hAnsi="Arial Narrow"/>
          <w:bCs/>
          <w:iCs/>
          <w:sz w:val="26"/>
          <w:szCs w:val="26"/>
        </w:rPr>
        <w:t>(</w:t>
      </w:r>
      <w:proofErr w:type="gramStart"/>
      <w:r w:rsidRPr="00CE32C7">
        <w:rPr>
          <w:rFonts w:ascii="Arial Narrow" w:hAnsi="Arial Narrow"/>
          <w:bCs/>
          <w:iCs/>
          <w:sz w:val="26"/>
          <w:szCs w:val="26"/>
        </w:rPr>
        <w:t>текст</w:t>
      </w:r>
      <w:proofErr w:type="gramEnd"/>
      <w:r w:rsidRPr="00CE32C7">
        <w:rPr>
          <w:rFonts w:ascii="Arial Narrow" w:hAnsi="Arial Narrow"/>
          <w:bCs/>
          <w:iCs/>
          <w:sz w:val="26"/>
          <w:szCs w:val="26"/>
        </w:rPr>
        <w:t xml:space="preserve"> статьи)</w:t>
      </w:r>
    </w:p>
    <w:p w:rsidR="00FA696D" w:rsidRPr="00CE32C7" w:rsidRDefault="00FA696D" w:rsidP="00FA696D">
      <w:pPr>
        <w:shd w:val="clear" w:color="auto" w:fill="FFFFFF"/>
        <w:jc w:val="center"/>
        <w:rPr>
          <w:bCs/>
          <w:i/>
          <w:iCs/>
          <w:sz w:val="26"/>
          <w:szCs w:val="26"/>
        </w:rPr>
      </w:pPr>
    </w:p>
    <w:p w:rsidR="00FA696D" w:rsidRDefault="00FA696D" w:rsidP="00FA696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Ежегодно около 70 тыс. человек в России погибает от употребления наркотиков. Но это лишь приблизительные цифры. Общее число зарегистрированных потребителей наркотиков (включая больных наркоманией и лиц, употребляющих наркотики с вредными последствиями), в 2014 году составило 13486 человек. </w:t>
      </w:r>
    </w:p>
    <w:p w:rsidR="00FA696D" w:rsidRDefault="00FA696D" w:rsidP="00FA69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2014 году впервые в жизни обратились за наркологической помощью по поводу наркомании (поставлено на учет) 724 человека. Показатель первичной заболеваемости наркоманией в 2014г. по сравнению в 2013г. увеличился на 46 </w:t>
      </w:r>
      <w:proofErr w:type="gramStart"/>
      <w:r>
        <w:rPr>
          <w:sz w:val="26"/>
          <w:szCs w:val="26"/>
        </w:rPr>
        <w:t>% .</w:t>
      </w:r>
      <w:proofErr w:type="gramEnd"/>
    </w:p>
    <w:p w:rsidR="00FA696D" w:rsidRDefault="00FA696D" w:rsidP="00FA696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Наркомания – это болезнь, и смертельный исход неизбежен. Средняя продолжительность жизни наркомана 5-7 лет с начала регулярного употребления наркотиков.</w:t>
      </w:r>
    </w:p>
    <w:p w:rsidR="00FA696D" w:rsidRPr="00714312" w:rsidRDefault="00FA696D" w:rsidP="00FA696D">
      <w:pPr>
        <w:pStyle w:val="a3"/>
        <w:shd w:val="clear" w:color="auto" w:fill="FFFFFF"/>
        <w:spacing w:before="0" w:after="0"/>
        <w:ind w:firstLine="709"/>
        <w:jc w:val="both"/>
        <w:rPr>
          <w:b/>
          <w:color w:val="000000"/>
          <w:sz w:val="26"/>
          <w:szCs w:val="26"/>
        </w:rPr>
      </w:pPr>
      <w:proofErr w:type="gramStart"/>
      <w:r>
        <w:rPr>
          <w:rStyle w:val="a4"/>
          <w:b w:val="0"/>
          <w:color w:val="000000"/>
          <w:sz w:val="26"/>
          <w:szCs w:val="26"/>
        </w:rPr>
        <w:t>Наркомания</w:t>
      </w:r>
      <w:r>
        <w:rPr>
          <w:rStyle w:val="apple-converted-space"/>
          <w:b/>
          <w:color w:val="000000"/>
          <w:sz w:val="26"/>
          <w:szCs w:val="26"/>
        </w:rPr>
        <w:t xml:space="preserve">  </w:t>
      </w:r>
      <w:r>
        <w:rPr>
          <w:color w:val="000000"/>
          <w:sz w:val="26"/>
          <w:szCs w:val="26"/>
        </w:rPr>
        <w:t>–</w:t>
      </w:r>
      <w:proofErr w:type="gramEnd"/>
      <w:r>
        <w:rPr>
          <w:color w:val="000000"/>
          <w:sz w:val="26"/>
          <w:szCs w:val="26"/>
        </w:rPr>
        <w:t xml:space="preserve"> заболевание, возникающее в результате злоупотребления наркотическими веществами. Это психическая и физическая зависимость от наркотиков. Это болезнь, которая практически не лечится. Наркоман не может жить без наркотиков. Наркотик становится частью обмена веществ в его организме. Многие переоценивают силу своей воли, думая, что смогут попробовать наркотики, а потом завязать. Но наркотик сильнее человека и забирает его </w:t>
      </w:r>
      <w:r w:rsidRPr="00714312">
        <w:rPr>
          <w:b/>
          <w:color w:val="000000"/>
          <w:sz w:val="26"/>
          <w:szCs w:val="26"/>
        </w:rPr>
        <w:t>навсегда.</w:t>
      </w:r>
      <w:r>
        <w:rPr>
          <w:b/>
          <w:color w:val="000000"/>
          <w:sz w:val="26"/>
          <w:szCs w:val="26"/>
        </w:rPr>
        <w:t>..</w:t>
      </w:r>
    </w:p>
    <w:p w:rsidR="00FA696D" w:rsidRDefault="00FA696D" w:rsidP="00FA696D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Как Вы можете распознать признаки наркомании у Ваших детей?</w:t>
      </w:r>
    </w:p>
    <w:p w:rsidR="00FA696D" w:rsidRDefault="00FA696D" w:rsidP="00FA696D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Обратите внимание на неожиданные изменения в поведении подростка:</w:t>
      </w:r>
    </w:p>
    <w:p w:rsidR="00FA696D" w:rsidRDefault="00FA696D" w:rsidP="00FA696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резкое</w:t>
      </w:r>
      <w:proofErr w:type="gramEnd"/>
      <w:r>
        <w:rPr>
          <w:color w:val="000000"/>
          <w:sz w:val="26"/>
          <w:szCs w:val="26"/>
        </w:rPr>
        <w:t xml:space="preserve"> снижение или повышение активности;</w:t>
      </w:r>
    </w:p>
    <w:p w:rsidR="00FA696D" w:rsidRDefault="00FA696D" w:rsidP="00FA696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потеря</w:t>
      </w:r>
      <w:proofErr w:type="gramEnd"/>
      <w:r>
        <w:rPr>
          <w:color w:val="000000"/>
          <w:sz w:val="26"/>
          <w:szCs w:val="26"/>
        </w:rPr>
        <w:t xml:space="preserve"> интереса к учебе, увлечениям, пропуски занятий;</w:t>
      </w:r>
    </w:p>
    <w:p w:rsidR="00FA696D" w:rsidRDefault="00FA696D" w:rsidP="00FA696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необъяснимая</w:t>
      </w:r>
      <w:proofErr w:type="gramEnd"/>
      <w:r>
        <w:rPr>
          <w:color w:val="000000"/>
          <w:sz w:val="26"/>
          <w:szCs w:val="26"/>
        </w:rPr>
        <w:t xml:space="preserve"> раздражительность, лживость, рассеянность;</w:t>
      </w:r>
    </w:p>
    <w:p w:rsidR="00FA696D" w:rsidRDefault="00FA696D" w:rsidP="00FA696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появление</w:t>
      </w:r>
      <w:proofErr w:type="gramEnd"/>
      <w:r>
        <w:rPr>
          <w:color w:val="000000"/>
          <w:sz w:val="26"/>
          <w:szCs w:val="26"/>
        </w:rPr>
        <w:t xml:space="preserve"> подозрительных приятелей, резкое изменение круга друзей;</w:t>
      </w:r>
    </w:p>
    <w:p w:rsidR="00FA696D" w:rsidRDefault="00FA696D" w:rsidP="00FA696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появление</w:t>
      </w:r>
      <w:proofErr w:type="gramEnd"/>
      <w:r>
        <w:rPr>
          <w:color w:val="000000"/>
          <w:sz w:val="26"/>
          <w:szCs w:val="26"/>
        </w:rPr>
        <w:t xml:space="preserve"> скрытости в поведении, отказ сообщать о своем местонахождении;</w:t>
      </w:r>
    </w:p>
    <w:p w:rsidR="00FA696D" w:rsidRDefault="00FA696D" w:rsidP="00FA696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позднее</w:t>
      </w:r>
      <w:proofErr w:type="gramEnd"/>
      <w:r>
        <w:rPr>
          <w:color w:val="000000"/>
          <w:sz w:val="26"/>
          <w:szCs w:val="26"/>
        </w:rPr>
        <w:t xml:space="preserve"> возвращение домой в необычном состоянии;</w:t>
      </w:r>
    </w:p>
    <w:p w:rsidR="00FA696D" w:rsidRDefault="00FA696D" w:rsidP="00FA696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трудное</w:t>
      </w:r>
      <w:proofErr w:type="gramEnd"/>
      <w:r>
        <w:rPr>
          <w:color w:val="000000"/>
          <w:sz w:val="26"/>
          <w:szCs w:val="26"/>
        </w:rPr>
        <w:t xml:space="preserve"> пробуждение по утрам, невнятная речь;</w:t>
      </w:r>
    </w:p>
    <w:p w:rsidR="00FA696D" w:rsidRDefault="00FA696D" w:rsidP="00FA696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потеря</w:t>
      </w:r>
      <w:proofErr w:type="gramEnd"/>
      <w:r>
        <w:rPr>
          <w:color w:val="000000"/>
          <w:sz w:val="26"/>
          <w:szCs w:val="26"/>
        </w:rPr>
        <w:t xml:space="preserve"> аппетита, снижение веса, сонливость.</w:t>
      </w:r>
    </w:p>
    <w:p w:rsidR="00FA696D" w:rsidRDefault="00FA696D" w:rsidP="00FA696D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Помните, что некоторые из перечисленных здесь признаков употребления наркотиков совпадают с типичными особенностями подросткового поведения.</w:t>
      </w:r>
    </w:p>
    <w:p w:rsidR="00FA696D" w:rsidRDefault="00FA696D" w:rsidP="00FA696D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Вас должно насторожить:</w:t>
      </w:r>
    </w:p>
    <w:p w:rsidR="00FA696D" w:rsidRDefault="00FA696D" w:rsidP="00FA696D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исчезновение</w:t>
      </w:r>
      <w:proofErr w:type="gramEnd"/>
      <w:r>
        <w:rPr>
          <w:color w:val="000000"/>
          <w:sz w:val="26"/>
          <w:szCs w:val="26"/>
        </w:rPr>
        <w:t xml:space="preserve"> денег или ценностей из дома;</w:t>
      </w:r>
    </w:p>
    <w:p w:rsidR="00FA696D" w:rsidRDefault="00FA696D" w:rsidP="00FA696D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увеличение</w:t>
      </w:r>
      <w:proofErr w:type="gramEnd"/>
      <w:r>
        <w:rPr>
          <w:color w:val="000000"/>
          <w:sz w:val="26"/>
          <w:szCs w:val="26"/>
        </w:rPr>
        <w:t xml:space="preserve"> требуемой суммы денег на карманные расходы;</w:t>
      </w:r>
    </w:p>
    <w:p w:rsidR="00FA696D" w:rsidRDefault="00FA696D" w:rsidP="00FA696D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наличие</w:t>
      </w:r>
      <w:proofErr w:type="gramEnd"/>
      <w:r>
        <w:rPr>
          <w:color w:val="000000"/>
          <w:sz w:val="26"/>
          <w:szCs w:val="26"/>
        </w:rPr>
        <w:t xml:space="preserve"> у подростка медикаментов, шприцев, ампул, тюбиков из-под клея;</w:t>
      </w:r>
    </w:p>
    <w:p w:rsidR="00FA696D" w:rsidRDefault="00FA696D" w:rsidP="00FA696D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непривычные</w:t>
      </w:r>
      <w:proofErr w:type="gramEnd"/>
      <w:r>
        <w:rPr>
          <w:color w:val="000000"/>
          <w:sz w:val="26"/>
          <w:szCs w:val="26"/>
        </w:rPr>
        <w:t xml:space="preserve"> запахи, пятна на одежде, следы на теле подростка.</w:t>
      </w:r>
    </w:p>
    <w:p w:rsidR="00FA696D" w:rsidRDefault="00FA696D" w:rsidP="00FA696D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Статистика показывает:</w:t>
      </w:r>
    </w:p>
    <w:p w:rsidR="00FA696D" w:rsidRDefault="00FA696D" w:rsidP="00FA696D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45% начинают принимать наркотики из любопытства;</w:t>
      </w:r>
    </w:p>
    <w:p w:rsidR="00FA696D" w:rsidRDefault="00FA696D" w:rsidP="00FA696D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43% – под влиянием друзей;</w:t>
      </w:r>
    </w:p>
    <w:p w:rsidR="00FA696D" w:rsidRDefault="00FA696D" w:rsidP="00FA696D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12% – из желания убежать от проблем.</w:t>
      </w:r>
    </w:p>
    <w:p w:rsidR="00FA696D" w:rsidRDefault="00FA696D" w:rsidP="00FA696D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Основные причины, приводящие подростка к употреблению наркотиков (кроме генетической предрасположенности и родовой травмы), которые</w:t>
      </w:r>
      <w:r>
        <w:rPr>
          <w:rStyle w:val="a4"/>
          <w:color w:val="000000"/>
          <w:sz w:val="26"/>
          <w:szCs w:val="26"/>
        </w:rPr>
        <w:t xml:space="preserve"> возникают в результате неблагоприятных семейных отношений и под влиянием сверстников.</w:t>
      </w:r>
    </w:p>
    <w:p w:rsidR="00FA696D" w:rsidRDefault="00FA696D" w:rsidP="00FA696D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Неадекватно заниженная или завышенная самооценка;</w:t>
      </w:r>
    </w:p>
    <w:p w:rsidR="00FA696D" w:rsidRDefault="00FA696D" w:rsidP="00FA696D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Отсутствие четкой цели в жизни, отсутствие заботы о себе и о своем здоровье;</w:t>
      </w:r>
    </w:p>
    <w:p w:rsidR="00FA696D" w:rsidRDefault="00FA696D" w:rsidP="00FA696D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Недостаток любви и поддержки в семье;</w:t>
      </w:r>
    </w:p>
    <w:p w:rsidR="00FA696D" w:rsidRDefault="00FA696D" w:rsidP="00FA696D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Эмоциональная боль, разочарование в семье от психической (а иногда и физической) травмы, полученной в детстве от родителей;</w:t>
      </w:r>
    </w:p>
    <w:p w:rsidR="00FA696D" w:rsidRDefault="00FA696D" w:rsidP="00FA696D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Гиперопека</w:t>
      </w:r>
      <w:proofErr w:type="spellEnd"/>
      <w:r>
        <w:rPr>
          <w:color w:val="000000"/>
          <w:sz w:val="26"/>
          <w:szCs w:val="26"/>
        </w:rPr>
        <w:t xml:space="preserve"> со стороны родителей, отсутствие навыков самостоятельного приема решений, повышенная внушаемость;</w:t>
      </w:r>
    </w:p>
    <w:p w:rsidR="00FA696D" w:rsidRDefault="00FA696D" w:rsidP="00FA696D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Низкая устойчивость к стрессам, неумение справляться с трудностями;</w:t>
      </w:r>
    </w:p>
    <w:p w:rsidR="00FA696D" w:rsidRDefault="00FA696D" w:rsidP="00FA696D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Неумение получать удовольствие, удовлетворение от повседневной жизни;</w:t>
      </w:r>
    </w:p>
    <w:p w:rsidR="00FA696D" w:rsidRDefault="00FA696D" w:rsidP="00FA696D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Отсутствие нравственных ценностей, внутреннего стержня.</w:t>
      </w:r>
    </w:p>
    <w:p w:rsidR="00FA696D" w:rsidRDefault="00FA696D" w:rsidP="00FA696D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Что делать родителям, чтобы их ребенок избежал проблем с наркоманией?</w:t>
      </w:r>
    </w:p>
    <w:p w:rsidR="00FA696D" w:rsidRDefault="00FA696D" w:rsidP="00FA696D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Выберите позицию личной ответственности за своего ребенка и свою семью. Не ждите, когда беда постучится к вам в дом. Берите литературу, найдите время, чтобы говорить с вашим ребенком на темы наркомании.</w:t>
      </w:r>
    </w:p>
    <w:p w:rsidR="00FA696D" w:rsidRDefault="00FA696D" w:rsidP="00FA696D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Создайте в своей семье атмосферу любви, доверия и безопасности, вырабатывайте ясные и справедливые правила совместной жизни, выполняйте взятые обещания, интересуйтесь заботами и проблемами ребенка, его внутренним миром.</w:t>
      </w:r>
    </w:p>
    <w:p w:rsidR="00FA696D" w:rsidRDefault="00FA696D" w:rsidP="00FA696D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Развивайте в ребенке навыки самостоятельного приема решений, инициативу, собственный взгляд на происходящее. Лучше, чтобы ваш ребенок был ведущим, а не ведомым.</w:t>
      </w:r>
    </w:p>
    <w:p w:rsidR="00FA696D" w:rsidRDefault="00FA696D" w:rsidP="00FA696D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Учите подростка справляться с трудностями и неудачами, говорите, что отрицательный опыт, это тоже опыт.</w:t>
      </w:r>
    </w:p>
    <w:p w:rsidR="00FA696D" w:rsidRDefault="00FA696D" w:rsidP="00FA696D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Учите ребенка видеть и понимать красоту окружающего мира, учите получать удовольствие в повседневной жизни (от природы, хорошей книги, общения с интересными людьми и т.д.)</w:t>
      </w:r>
    </w:p>
    <w:p w:rsidR="00FA696D" w:rsidRDefault="00FA696D" w:rsidP="00FA696D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Вашему ребенку необходимо предоставить выбор самому решить для себя вопрос "Никогда не прикасаться к наркотикам". Ваша роль должна быть не запрещающей, не наставляющей, а поддерживающей, принимающей, информирующей.</w:t>
      </w:r>
    </w:p>
    <w:p w:rsidR="00FA696D" w:rsidRDefault="00FA696D" w:rsidP="00FA696D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Донесите до Ваших детей, что:</w:t>
      </w:r>
    </w:p>
    <w:p w:rsidR="00FA696D" w:rsidRDefault="00FA696D" w:rsidP="00FA696D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Вслед за удовольствием от принятия наркотиков наступают сильные физические муки;</w:t>
      </w:r>
    </w:p>
    <w:p w:rsidR="00FA696D" w:rsidRDefault="00FA696D" w:rsidP="00FA696D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сильно</w:t>
      </w:r>
      <w:proofErr w:type="gramEnd"/>
      <w:r>
        <w:rPr>
          <w:color w:val="000000"/>
          <w:sz w:val="26"/>
          <w:szCs w:val="26"/>
        </w:rPr>
        <w:t xml:space="preserve"> портится физическое здоровье;</w:t>
      </w:r>
    </w:p>
    <w:p w:rsidR="00FA696D" w:rsidRDefault="00FA696D" w:rsidP="00FA696D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резко</w:t>
      </w:r>
      <w:proofErr w:type="gramEnd"/>
      <w:r>
        <w:rPr>
          <w:color w:val="000000"/>
          <w:sz w:val="26"/>
          <w:szCs w:val="26"/>
        </w:rPr>
        <w:t xml:space="preserve"> снижаются умственные способности;</w:t>
      </w:r>
    </w:p>
    <w:p w:rsidR="00FA696D" w:rsidRDefault="00FA696D" w:rsidP="00FA696D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высокий</w:t>
      </w:r>
      <w:proofErr w:type="gramEnd"/>
      <w:r>
        <w:rPr>
          <w:color w:val="000000"/>
          <w:sz w:val="26"/>
          <w:szCs w:val="26"/>
        </w:rPr>
        <w:t xml:space="preserve"> риск заражения СПИДом, другими инфекционными заболеваниями;</w:t>
      </w:r>
    </w:p>
    <w:p w:rsidR="00FA696D" w:rsidRDefault="00FA696D" w:rsidP="00FA696D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уменьшается</w:t>
      </w:r>
      <w:proofErr w:type="gramEnd"/>
      <w:r>
        <w:rPr>
          <w:color w:val="000000"/>
          <w:sz w:val="26"/>
          <w:szCs w:val="26"/>
        </w:rPr>
        <w:t xml:space="preserve"> и сходит на нет половая потенция;</w:t>
      </w:r>
    </w:p>
    <w:p w:rsidR="00FA696D" w:rsidRDefault="00FA696D" w:rsidP="00FA696D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подросток</w:t>
      </w:r>
      <w:proofErr w:type="gramEnd"/>
      <w:r>
        <w:rPr>
          <w:color w:val="000000"/>
          <w:sz w:val="26"/>
          <w:szCs w:val="26"/>
        </w:rPr>
        <w:t xml:space="preserve"> лишается будущего;</w:t>
      </w:r>
    </w:p>
    <w:p w:rsidR="00FA696D" w:rsidRDefault="00FA696D" w:rsidP="00FA696D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Те, кто употребляет наркотики, – не самые крутые! Они самые недалекие, даже глупые люди. Продажа наркотиков – это большой бизнес, и наркоман играет в нем роль пешки, а потом расплачивается за свою глупость не только деньгами, но и собственной жизнью.</w:t>
      </w:r>
    </w:p>
    <w:p w:rsidR="00FA696D" w:rsidRDefault="00FA696D" w:rsidP="00FA696D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rStyle w:val="a5"/>
          <w:i w:val="0"/>
          <w:color w:val="000000"/>
          <w:sz w:val="26"/>
          <w:szCs w:val="26"/>
        </w:rPr>
        <w:t>Наркоманию можно победить только тогда, когда с каждым ребенком в школе, в каждом семье будет проводиться регулярная работа по формированию правильного отношения к наркотикам!</w:t>
      </w:r>
    </w:p>
    <w:p w:rsidR="00FA696D" w:rsidRDefault="00FA696D" w:rsidP="00FA696D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 </w:t>
      </w:r>
      <w:r>
        <w:rPr>
          <w:rStyle w:val="a5"/>
          <w:i w:val="0"/>
          <w:color w:val="000000"/>
          <w:sz w:val="26"/>
          <w:szCs w:val="26"/>
        </w:rPr>
        <w:t>Родители еще здоровых детей, каждый задайте себе вопрос: «Что я САМ сделал, чтобы мой ребенок не стал наркоманом?» Будьте для них хорошим примером во всем!</w:t>
      </w:r>
    </w:p>
    <w:p w:rsidR="00FA696D" w:rsidRDefault="00FA696D" w:rsidP="00FA696D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rStyle w:val="a5"/>
          <w:i w:val="0"/>
          <w:color w:val="000000"/>
          <w:sz w:val="26"/>
          <w:szCs w:val="26"/>
        </w:rPr>
        <w:t xml:space="preserve">И начинайте действовать уже сейчас! </w:t>
      </w:r>
    </w:p>
    <w:p w:rsidR="00FA696D" w:rsidRPr="00487945" w:rsidRDefault="00FA696D" w:rsidP="00FA696D">
      <w:pPr>
        <w:ind w:firstLine="709"/>
        <w:jc w:val="both"/>
        <w:rPr>
          <w:b/>
          <w:sz w:val="26"/>
          <w:szCs w:val="26"/>
        </w:rPr>
      </w:pPr>
      <w:r w:rsidRPr="00487945">
        <w:rPr>
          <w:b/>
          <w:color w:val="000000"/>
          <w:sz w:val="26"/>
          <w:szCs w:val="26"/>
        </w:rPr>
        <w:t xml:space="preserve">Обратиться за помощью или просто поговорить можно по тел.  </w:t>
      </w:r>
      <w:r w:rsidRPr="00487945">
        <w:rPr>
          <w:b/>
          <w:sz w:val="26"/>
          <w:szCs w:val="26"/>
        </w:rPr>
        <w:t>2-42-84-79.</w:t>
      </w:r>
    </w:p>
    <w:p w:rsidR="00FA696D" w:rsidRDefault="00FA696D" w:rsidP="00FA696D">
      <w:pPr>
        <w:ind w:firstLine="709"/>
        <w:jc w:val="right"/>
        <w:rPr>
          <w:b/>
          <w:sz w:val="26"/>
          <w:szCs w:val="26"/>
        </w:rPr>
      </w:pPr>
    </w:p>
    <w:p w:rsidR="00FA696D" w:rsidRDefault="00FA696D" w:rsidP="00FA696D">
      <w:pPr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Галина </w:t>
      </w:r>
      <w:proofErr w:type="spellStart"/>
      <w:r>
        <w:rPr>
          <w:b/>
          <w:sz w:val="26"/>
          <w:szCs w:val="26"/>
        </w:rPr>
        <w:t>Халиман</w:t>
      </w:r>
      <w:proofErr w:type="spellEnd"/>
      <w:r>
        <w:rPr>
          <w:b/>
          <w:sz w:val="26"/>
          <w:szCs w:val="26"/>
        </w:rPr>
        <w:t xml:space="preserve">, </w:t>
      </w:r>
    </w:p>
    <w:p w:rsidR="00FA696D" w:rsidRDefault="00FA696D" w:rsidP="00FA696D">
      <w:pPr>
        <w:ind w:firstLine="709"/>
        <w:jc w:val="right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врач</w:t>
      </w:r>
      <w:proofErr w:type="gramEnd"/>
      <w:r>
        <w:rPr>
          <w:b/>
          <w:sz w:val="26"/>
          <w:szCs w:val="26"/>
        </w:rPr>
        <w:t xml:space="preserve"> краевого центра медицинской профилактики</w:t>
      </w:r>
    </w:p>
    <w:p w:rsidR="00FA696D" w:rsidRPr="00B72145" w:rsidRDefault="00FA696D" w:rsidP="00FA696D">
      <w:pPr>
        <w:ind w:firstLine="709"/>
        <w:jc w:val="right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т. </w:t>
      </w:r>
      <w:r w:rsidRPr="00B72145">
        <w:rPr>
          <w:sz w:val="22"/>
          <w:szCs w:val="22"/>
        </w:rPr>
        <w:t>2-41-39-57</w:t>
      </w:r>
    </w:p>
    <w:p w:rsidR="00070B27" w:rsidRDefault="00070B27">
      <w:bookmarkStart w:id="0" w:name="_GoBack"/>
      <w:bookmarkEnd w:id="0"/>
    </w:p>
    <w:sectPr w:rsidR="0007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2689B"/>
    <w:multiLevelType w:val="multilevel"/>
    <w:tmpl w:val="9B64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C3182"/>
    <w:multiLevelType w:val="multilevel"/>
    <w:tmpl w:val="158C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662E5"/>
    <w:multiLevelType w:val="multilevel"/>
    <w:tmpl w:val="7A74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06ECB"/>
    <w:multiLevelType w:val="multilevel"/>
    <w:tmpl w:val="4CB6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E1260"/>
    <w:multiLevelType w:val="multilevel"/>
    <w:tmpl w:val="6408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D3E9A"/>
    <w:multiLevelType w:val="multilevel"/>
    <w:tmpl w:val="C312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A1"/>
    <w:rsid w:val="00070B27"/>
    <w:rsid w:val="00AF5DA1"/>
    <w:rsid w:val="00FA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14F78-FA93-4AF8-86E8-1CFFF508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696D"/>
    <w:pPr>
      <w:spacing w:before="100" w:after="100"/>
    </w:pPr>
    <w:rPr>
      <w:sz w:val="24"/>
    </w:rPr>
  </w:style>
  <w:style w:type="character" w:styleId="a4">
    <w:name w:val="Strong"/>
    <w:basedOn w:val="a0"/>
    <w:qFormat/>
    <w:rsid w:val="00FA696D"/>
    <w:rPr>
      <w:b/>
      <w:bCs/>
    </w:rPr>
  </w:style>
  <w:style w:type="character" w:styleId="a5">
    <w:name w:val="Emphasis"/>
    <w:basedOn w:val="a0"/>
    <w:qFormat/>
    <w:rsid w:val="00FA696D"/>
    <w:rPr>
      <w:i/>
      <w:iCs/>
    </w:rPr>
  </w:style>
  <w:style w:type="character" w:customStyle="1" w:styleId="apple-converted-space">
    <w:name w:val="apple-converted-space"/>
    <w:basedOn w:val="a0"/>
    <w:rsid w:val="00FA6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Марина</dc:creator>
  <cp:keywords/>
  <dc:description/>
  <cp:lastModifiedBy>Ли Марина</cp:lastModifiedBy>
  <cp:revision>2</cp:revision>
  <dcterms:created xsi:type="dcterms:W3CDTF">2015-06-22T03:34:00Z</dcterms:created>
  <dcterms:modified xsi:type="dcterms:W3CDTF">2015-06-22T03:34:00Z</dcterms:modified>
</cp:coreProperties>
</file>